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EA4" w14:textId="77777777"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14:paraId="01422508" w14:textId="77777777" w:rsidR="00A877BF" w:rsidRDefault="00A877BF" w:rsidP="00A653DA">
      <w:pPr>
        <w:spacing w:after="0"/>
        <w:rPr>
          <w:lang w:val="lt-LT"/>
        </w:rPr>
      </w:pPr>
    </w:p>
    <w:p w14:paraId="61934326" w14:textId="121CC1A5"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 xml:space="preserve">užsienio lietuvius </w:t>
      </w:r>
      <w:r w:rsidRPr="004673F9">
        <w:rPr>
          <w:b/>
          <w:lang w:val="lt-LT"/>
        </w:rPr>
        <w:t xml:space="preserve">nuo </w:t>
      </w:r>
      <w:r w:rsidR="006963ED">
        <w:rPr>
          <w:b/>
          <w:lang w:val="lt-LT"/>
        </w:rPr>
        <w:t>sausio</w:t>
      </w:r>
      <w:r w:rsidRPr="004673F9">
        <w:rPr>
          <w:b/>
          <w:lang w:val="lt-LT"/>
        </w:rPr>
        <w:t xml:space="preserve"> 2</w:t>
      </w:r>
      <w:r w:rsidR="006963ED">
        <w:rPr>
          <w:b/>
          <w:lang w:val="lt-LT"/>
        </w:rPr>
        <w:t>0</w:t>
      </w:r>
      <w:r w:rsidRPr="004673F9">
        <w:rPr>
          <w:b/>
          <w:lang w:val="lt-LT"/>
        </w:rPr>
        <w:t xml:space="preserve"> d. iki </w:t>
      </w:r>
      <w:r w:rsidR="006963ED">
        <w:rPr>
          <w:b/>
          <w:lang w:val="lt-LT"/>
        </w:rPr>
        <w:t>vasario</w:t>
      </w:r>
      <w:r w:rsidRPr="004673F9">
        <w:rPr>
          <w:b/>
          <w:lang w:val="lt-LT"/>
        </w:rPr>
        <w:t xml:space="preserve"> </w:t>
      </w:r>
      <w:r w:rsidR="006963ED">
        <w:rPr>
          <w:b/>
          <w:lang w:val="lt-LT"/>
        </w:rPr>
        <w:t>2</w:t>
      </w:r>
      <w:r w:rsidRPr="004673F9">
        <w:rPr>
          <w:b/>
          <w:lang w:val="lt-LT"/>
        </w:rPr>
        <w:t>0 d.</w:t>
      </w:r>
      <w:r>
        <w:rPr>
          <w:lang w:val="lt-LT"/>
        </w:rPr>
        <w:t xml:space="preserve"> teikti paraiškas finansinei paramai gauti. </w:t>
      </w:r>
    </w:p>
    <w:p w14:paraId="6983FF31" w14:textId="77777777" w:rsidR="00A653DA" w:rsidRDefault="00A653DA" w:rsidP="00A653DA">
      <w:pPr>
        <w:spacing w:after="0"/>
        <w:jc w:val="both"/>
        <w:rPr>
          <w:lang w:val="lt-LT"/>
        </w:rPr>
      </w:pPr>
    </w:p>
    <w:p w14:paraId="07E1DFCF" w14:textId="77777777" w:rsidR="00A877BF" w:rsidRPr="00A877BF" w:rsidRDefault="00A877BF" w:rsidP="00A653DA">
      <w:pPr>
        <w:spacing w:after="0"/>
        <w:jc w:val="both"/>
        <w:rPr>
          <w:lang w:val="lt-LT"/>
        </w:rPr>
      </w:pPr>
      <w:r w:rsidRPr="00A877BF">
        <w:rPr>
          <w:lang w:val="lt-LT"/>
        </w:rPr>
        <w:t>Studentai, pretenduojantys gauti paramą, turi būti:</w:t>
      </w:r>
    </w:p>
    <w:p w14:paraId="7F53B5FA" w14:textId="77777777"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14:paraId="49793759" w14:textId="77777777"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14:paraId="4A4D312A" w14:textId="77777777"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14:paraId="0E63FE50" w14:textId="77777777" w:rsidR="006D6DB7" w:rsidRDefault="006D6DB7" w:rsidP="006D6DB7">
      <w:pPr>
        <w:spacing w:after="0"/>
        <w:jc w:val="both"/>
        <w:rPr>
          <w:b/>
          <w:lang w:val="lt-LT"/>
        </w:rPr>
      </w:pPr>
    </w:p>
    <w:p w14:paraId="2D2005AD" w14:textId="77777777" w:rsidR="00233F7B" w:rsidRDefault="00233F7B" w:rsidP="006D6DB7">
      <w:pPr>
        <w:spacing w:after="0"/>
        <w:jc w:val="both"/>
        <w:rPr>
          <w:lang w:val="lt-LT"/>
        </w:rPr>
      </w:pPr>
      <w:r>
        <w:rPr>
          <w:lang w:val="lt-LT"/>
        </w:rPr>
        <w:t>Užsienio lietuviai gali pretenduoti gauti:</w:t>
      </w:r>
    </w:p>
    <w:p w14:paraId="55ACF985" w14:textId="77777777" w:rsidR="006963ED" w:rsidRPr="006963ED" w:rsidRDefault="00233F7B" w:rsidP="006963ED">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yra </w:t>
      </w:r>
      <w:r w:rsidR="00AF760E" w:rsidRPr="00233F7B">
        <w:rPr>
          <w:b/>
          <w:lang w:val="lt-LT"/>
        </w:rPr>
        <w:t>1</w:t>
      </w:r>
      <w:r w:rsidR="006963ED">
        <w:rPr>
          <w:b/>
          <w:lang w:val="lt-LT"/>
        </w:rPr>
        <w:t>30</w:t>
      </w:r>
      <w:r w:rsidR="00AF760E" w:rsidRPr="00233F7B">
        <w:rPr>
          <w:b/>
          <w:lang w:val="lt-LT"/>
        </w:rPr>
        <w:t>,</w:t>
      </w:r>
      <w:r w:rsidR="006963ED">
        <w:rPr>
          <w:b/>
          <w:lang w:val="lt-LT"/>
        </w:rPr>
        <w:t>0</w:t>
      </w:r>
      <w:r w:rsidR="00AF760E" w:rsidRPr="00233F7B">
        <w:rPr>
          <w:b/>
          <w:lang w:val="lt-LT"/>
        </w:rPr>
        <w:t xml:space="preserve">0 </w:t>
      </w:r>
      <w:proofErr w:type="spellStart"/>
      <w:r w:rsidR="00AF760E" w:rsidRPr="00233F7B">
        <w:rPr>
          <w:b/>
          <w:lang w:val="lt-LT"/>
        </w:rPr>
        <w:t>Eur</w:t>
      </w:r>
      <w:proofErr w:type="spellEnd"/>
      <w:r w:rsidR="00AF760E" w:rsidRPr="00233F7B">
        <w:rPr>
          <w:b/>
          <w:lang w:val="lt-LT"/>
        </w:rPr>
        <w:t xml:space="preserve"> per mėnesį</w:t>
      </w:r>
      <w:r w:rsidRPr="00233F7B">
        <w:rPr>
          <w:lang w:val="lt-LT"/>
        </w:rPr>
        <w:t xml:space="preserve">; </w:t>
      </w:r>
    </w:p>
    <w:p w14:paraId="03768F25" w14:textId="6A1A47C9" w:rsidR="00233F7B" w:rsidRPr="007A63A1" w:rsidRDefault="00233F7B" w:rsidP="006963ED">
      <w:pPr>
        <w:pStyle w:val="ListParagraph"/>
        <w:numPr>
          <w:ilvl w:val="0"/>
          <w:numId w:val="2"/>
        </w:numPr>
        <w:spacing w:after="0"/>
        <w:jc w:val="both"/>
        <w:rPr>
          <w:b/>
          <w:color w:val="000000" w:themeColor="text1"/>
          <w:lang w:val="lt-LT"/>
        </w:rPr>
      </w:pPr>
      <w:r w:rsidRPr="006963ED">
        <w:rPr>
          <w:rFonts w:ascii="Calibri" w:hAnsi="Calibri" w:cs="Calibri"/>
          <w:b/>
          <w:i/>
          <w:lang w:val="lt-LT"/>
        </w:rPr>
        <w:t>socialinę išmoką</w:t>
      </w:r>
      <w:r w:rsidRPr="006963ED">
        <w:rPr>
          <w:rFonts w:ascii="Calibri" w:hAnsi="Calibri" w:cs="Calibri"/>
          <w:lang w:val="lt-LT"/>
        </w:rPr>
        <w:t xml:space="preserve">, kurios dydis priklauso nuo studento </w:t>
      </w:r>
      <w:r w:rsidR="00783278" w:rsidRPr="006963ED">
        <w:rPr>
          <w:rFonts w:ascii="Calibri" w:hAnsi="Calibri" w:cs="Calibri"/>
          <w:lang w:val="lt-LT"/>
        </w:rPr>
        <w:t xml:space="preserve">socialinės </w:t>
      </w:r>
      <w:r w:rsidR="00783278" w:rsidRPr="007A63A1">
        <w:rPr>
          <w:rFonts w:ascii="Calibri" w:hAnsi="Calibri" w:cs="Calibri"/>
          <w:color w:val="000000" w:themeColor="text1"/>
          <w:lang w:val="lt-LT"/>
        </w:rPr>
        <w:t>padėties</w:t>
      </w:r>
      <w:r w:rsidR="006963ED" w:rsidRPr="007A63A1">
        <w:rPr>
          <w:rFonts w:ascii="Calibri" w:hAnsi="Calibri" w:cs="Calibri"/>
          <w:color w:val="000000" w:themeColor="text1"/>
          <w:lang w:val="lt-LT"/>
        </w:rPr>
        <w:t xml:space="preserve"> ir </w:t>
      </w:r>
      <w:r w:rsidR="006963ED" w:rsidRPr="007A63A1">
        <w:rPr>
          <w:rFonts w:ascii="Calibri" w:eastAsia="Times New Roman" w:hAnsi="Calibri" w:cs="Calibri"/>
          <w:color w:val="000000" w:themeColor="text1"/>
          <w:spacing w:val="2"/>
          <w:shd w:val="clear" w:color="auto" w:fill="FFFFFF"/>
          <w:lang w:val="en-LT" w:eastAsia="en-GB"/>
        </w:rPr>
        <w:t>siekia nuo 203 iki 319 eurų</w:t>
      </w:r>
      <w:r w:rsidR="00605BD2" w:rsidRPr="007A63A1">
        <w:rPr>
          <w:rFonts w:ascii="Calibri" w:hAnsi="Calibri" w:cs="Calibri"/>
          <w:color w:val="000000" w:themeColor="text1"/>
          <w:lang w:val="lt-LT"/>
        </w:rPr>
        <w:t>.</w:t>
      </w:r>
      <w:r w:rsidRPr="007A63A1">
        <w:rPr>
          <w:rFonts w:ascii="Calibri" w:hAnsi="Calibri" w:cs="Calibri"/>
          <w:color w:val="000000" w:themeColor="text1"/>
          <w:lang w:val="lt-LT"/>
        </w:rPr>
        <w:t xml:space="preserve"> </w:t>
      </w:r>
      <w:r w:rsidR="00605BD2" w:rsidRPr="007A63A1">
        <w:rPr>
          <w:rFonts w:ascii="Calibri" w:hAnsi="Calibri" w:cs="Calibri"/>
          <w:color w:val="000000" w:themeColor="text1"/>
          <w:lang w:val="lt-LT"/>
        </w:rPr>
        <w:t>J</w:t>
      </w:r>
      <w:r w:rsidR="00526354" w:rsidRPr="007A63A1">
        <w:rPr>
          <w:rFonts w:ascii="Calibri" w:hAnsi="Calibri" w:cs="Calibri"/>
          <w:color w:val="000000" w:themeColor="text1"/>
          <w:lang w:val="lt-LT"/>
        </w:rPr>
        <w:t xml:space="preserve">i </w:t>
      </w:r>
      <w:r w:rsidRPr="007A63A1">
        <w:rPr>
          <w:rFonts w:ascii="Calibri" w:hAnsi="Calibri" w:cs="Calibri"/>
          <w:color w:val="000000" w:themeColor="text1"/>
          <w:lang w:val="lt-LT"/>
        </w:rPr>
        <w:t xml:space="preserve">išmokama </w:t>
      </w:r>
      <w:r w:rsidRPr="007A63A1">
        <w:rPr>
          <w:rFonts w:ascii="Calibri" w:hAnsi="Calibri" w:cs="Calibri"/>
          <w:b/>
          <w:color w:val="000000" w:themeColor="text1"/>
          <w:lang w:val="lt-LT"/>
        </w:rPr>
        <w:t>vieną kartą per semestrą</w:t>
      </w:r>
      <w:r w:rsidRPr="007A63A1">
        <w:rPr>
          <w:rFonts w:ascii="Calibri" w:hAnsi="Calibri" w:cs="Calibri"/>
          <w:color w:val="000000" w:themeColor="text1"/>
          <w:lang w:val="lt-LT"/>
        </w:rPr>
        <w:t xml:space="preserve">. </w:t>
      </w:r>
    </w:p>
    <w:p w14:paraId="765E2540" w14:textId="77777777" w:rsidR="00233F7B" w:rsidRDefault="00233F7B" w:rsidP="00A653DA">
      <w:pPr>
        <w:spacing w:after="0"/>
        <w:jc w:val="both"/>
        <w:rPr>
          <w:lang w:val="lt-LT"/>
        </w:rPr>
      </w:pPr>
    </w:p>
    <w:p w14:paraId="14C80BE7" w14:textId="10E2F8F1"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9E35A0">
        <w:rPr>
          <w:lang w:val="lt-LT"/>
        </w:rPr>
        <w:t>pavasario</w:t>
      </w:r>
      <w:r w:rsidRPr="00A877BF">
        <w:rPr>
          <w:lang w:val="lt-LT"/>
        </w:rPr>
        <w:t xml:space="preserve"> semestre</w:t>
      </w:r>
      <w:r w:rsidR="00B222CE">
        <w:rPr>
          <w:lang w:val="lt-LT"/>
        </w:rPr>
        <w:t>,</w:t>
      </w:r>
      <w:r w:rsidRPr="00A877BF">
        <w:rPr>
          <w:lang w:val="lt-LT"/>
        </w:rPr>
        <w:t xml:space="preserve"> </w:t>
      </w:r>
      <w:r w:rsidR="00EA54AA" w:rsidRPr="00EA54AA">
        <w:rPr>
          <w:b/>
          <w:lang w:val="lt-LT"/>
        </w:rPr>
        <w:t xml:space="preserve">iki </w:t>
      </w:r>
      <w:r w:rsidR="006963ED">
        <w:rPr>
          <w:b/>
          <w:lang w:val="lt-LT"/>
        </w:rPr>
        <w:t>vasario</w:t>
      </w:r>
      <w:r w:rsidR="00EA54AA" w:rsidRPr="00EA54AA">
        <w:rPr>
          <w:b/>
          <w:lang w:val="lt-LT"/>
        </w:rPr>
        <w:t xml:space="preserve"> </w:t>
      </w:r>
      <w:r w:rsidR="006963ED">
        <w:rPr>
          <w:b/>
          <w:lang w:val="lt-LT"/>
        </w:rPr>
        <w:t>2</w:t>
      </w:r>
      <w:r w:rsidR="00EA54AA" w:rsidRPr="00EA54AA">
        <w:rPr>
          <w:b/>
          <w:lang w:val="lt-LT"/>
        </w:rPr>
        <w:t>0 d.</w:t>
      </w:r>
      <w:r w:rsidRPr="00EA54AA">
        <w:rPr>
          <w:b/>
          <w:lang w:val="lt-LT"/>
        </w:rPr>
        <w:t xml:space="preserve"> </w:t>
      </w:r>
      <w:r w:rsidRPr="00EA54AA">
        <w:rPr>
          <w:lang w:val="lt-LT"/>
        </w:rPr>
        <w:t>privalo</w:t>
      </w:r>
      <w:r w:rsidR="00EA54AA">
        <w:rPr>
          <w:lang w:val="lt-LT"/>
        </w:rPr>
        <w:t>:</w:t>
      </w:r>
      <w:r w:rsidRPr="00EA54AA">
        <w:rPr>
          <w:lang w:val="lt-LT"/>
        </w:rPr>
        <w:t xml:space="preserve"> </w:t>
      </w:r>
    </w:p>
    <w:p w14:paraId="597D55F0" w14:textId="77777777" w:rsidR="00EA54AA" w:rsidRPr="00332320" w:rsidRDefault="00EA54AA" w:rsidP="00332320">
      <w:pPr>
        <w:pStyle w:val="ListParagraph"/>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Pr="00332320">
        <w:rPr>
          <w:lang w:val="lt-LT"/>
        </w:rPr>
        <w:t xml:space="preserve"> </w:t>
      </w:r>
      <w:hyperlink r:id="rId5" w:history="1">
        <w:r w:rsidRPr="00332320">
          <w:rPr>
            <w:rStyle w:val="Hyperlink"/>
            <w:lang w:val="lt-LT"/>
          </w:rPr>
          <w:t>http://vsf.lrv.lt</w:t>
        </w:r>
        <w:r w:rsidRPr="00332320">
          <w:rPr>
            <w:rStyle w:val="Hyperlink"/>
            <w:lang w:val="lt-LT"/>
          </w:rPr>
          <w:t>/</w:t>
        </w:r>
        <w:r w:rsidRPr="00332320">
          <w:rPr>
            <w:rStyle w:val="Hyperlink"/>
            <w:lang w:val="lt-LT"/>
          </w:rPr>
          <w:t>lt/studentams/iseiviai</w:t>
        </w:r>
      </w:hyperlink>
      <w:r w:rsidRPr="00332320">
        <w:rPr>
          <w:lang w:val="lt-LT"/>
        </w:rPr>
        <w:t xml:space="preserve">). Jei  </w:t>
      </w:r>
      <w:r w:rsidR="00A877BF" w:rsidRPr="00332320">
        <w:rPr>
          <w:lang w:val="lt-LT"/>
        </w:rPr>
        <w:t>reikalinga, pristatyti į fondą dokumentus adresu A. Goštauto g. 12-407, 01108 Vilnius.</w:t>
      </w:r>
    </w:p>
    <w:p w14:paraId="3856BACB" w14:textId="77777777" w:rsidR="00EA54AA" w:rsidRPr="00332320" w:rsidRDefault="00F86B44" w:rsidP="00332320">
      <w:pPr>
        <w:pStyle w:val="ListParagraph"/>
        <w:numPr>
          <w:ilvl w:val="0"/>
          <w:numId w:val="3"/>
        </w:numPr>
        <w:spacing w:after="0"/>
        <w:jc w:val="both"/>
        <w:rPr>
          <w:lang w:val="lt-LT"/>
        </w:rPr>
      </w:pPr>
      <w:r w:rsidRPr="00332320">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14:paraId="7248D915" w14:textId="77777777" w:rsidR="00EE6763" w:rsidRPr="00332320" w:rsidRDefault="00332320" w:rsidP="00332320">
      <w:pPr>
        <w:pStyle w:val="ListParagraph"/>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14:paraId="6FBCE493" w14:textId="77777777" w:rsidR="00332320" w:rsidRDefault="00332320" w:rsidP="00A653DA">
      <w:pPr>
        <w:spacing w:after="0"/>
        <w:jc w:val="both"/>
        <w:rPr>
          <w:lang w:val="lt-LT"/>
        </w:rPr>
      </w:pPr>
    </w:p>
    <w:p w14:paraId="3C99D59C" w14:textId="77777777" w:rsidR="00332320" w:rsidRDefault="00332320" w:rsidP="00A653DA">
      <w:pPr>
        <w:spacing w:after="0"/>
        <w:jc w:val="both"/>
        <w:rPr>
          <w:lang w:val="lt-LT"/>
        </w:rPr>
      </w:pPr>
    </w:p>
    <w:p w14:paraId="74A4A566" w14:textId="77777777"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233F7B"/>
    <w:rsid w:val="00332320"/>
    <w:rsid w:val="00426D56"/>
    <w:rsid w:val="004673F9"/>
    <w:rsid w:val="004A1EBE"/>
    <w:rsid w:val="00526354"/>
    <w:rsid w:val="005427DC"/>
    <w:rsid w:val="00573D91"/>
    <w:rsid w:val="005A24A8"/>
    <w:rsid w:val="005A347D"/>
    <w:rsid w:val="00605BD2"/>
    <w:rsid w:val="006963ED"/>
    <w:rsid w:val="006D6DB7"/>
    <w:rsid w:val="00731501"/>
    <w:rsid w:val="00783278"/>
    <w:rsid w:val="007A63A1"/>
    <w:rsid w:val="009E35A0"/>
    <w:rsid w:val="00A653DA"/>
    <w:rsid w:val="00A877BF"/>
    <w:rsid w:val="00AF760E"/>
    <w:rsid w:val="00B222CE"/>
    <w:rsid w:val="00BC25C0"/>
    <w:rsid w:val="00EA54AA"/>
    <w:rsid w:val="00EE6763"/>
    <w:rsid w:val="00F16DE6"/>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E157"/>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 w:type="character" w:styleId="FollowedHyperlink">
    <w:name w:val="FollowedHyperlink"/>
    <w:basedOn w:val="DefaultParagraphFont"/>
    <w:uiPriority w:val="99"/>
    <w:semiHidden/>
    <w:unhideWhenUsed/>
    <w:rsid w:val="00696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0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vsf.lrv.lt/lt/studentams/iseiv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Ričardas Rimkus</cp:lastModifiedBy>
  <cp:revision>4</cp:revision>
  <dcterms:created xsi:type="dcterms:W3CDTF">2021-01-20T11:58:00Z</dcterms:created>
  <dcterms:modified xsi:type="dcterms:W3CDTF">2021-01-20T12:00:00Z</dcterms:modified>
</cp:coreProperties>
</file>